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3F" w:rsidRPr="00481A3F" w:rsidRDefault="00481A3F" w:rsidP="00481A3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481A3F" w:rsidRPr="00481A3F" w:rsidRDefault="00481A3F" w:rsidP="00481A3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522EEC" w:rsidRPr="00481A3F" w:rsidRDefault="00481A3F" w:rsidP="00481A3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81A3F">
        <w:rPr>
          <w:rFonts w:ascii="TH Sarabun New" w:hAnsi="TH Sarabun New" w:cs="TH Sarabun New"/>
          <w:sz w:val="32"/>
          <w:szCs w:val="32"/>
          <w:cs/>
        </w:rPr>
        <w:t>ใบความรู้ที่ 4</w:t>
      </w: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shd w:val="clear" w:color="auto" w:fill="FFFFFF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shd w:val="clear" w:color="auto" w:fill="FFFFFF"/>
        </w:rPr>
        <w:br/>
      </w:r>
      <w:r w:rsidRPr="00481A3F">
        <w:rPr>
          <w:rFonts w:ascii="TH Sarabun New" w:eastAsia="Times New Roman" w:hAnsi="TH Sarabun New" w:cs="TH Sarabun New"/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2878455" cy="736600"/>
            <wp:effectExtent l="0" t="0" r="0" b="6350"/>
            <wp:docPr id="10" name="รูปภาพ 10" descr="https://sites.google.com/a/chaiwit.ac.th/php/_/rsrc/1479971225927/unit3/bi-khwam-ru-thi-7-kar-saedng-phl-bn-web-brawsexr/2016-11-24_13-26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a/chaiwit.ac.th/php/_/rsrc/1479971225927/unit3/bi-khwam-ru-thi-7-kar-saedng-phl-bn-web-brawsexr/2016-11-24_13-26-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shd w:val="clear" w:color="auto" w:fill="FFFFFF"/>
        </w:rPr>
      </w:pP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shd w:val="clear" w:color="auto" w:fill="FFFFFF"/>
        </w:rPr>
      </w:pP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shd w:val="clear" w:color="auto" w:fill="FFFFFF"/>
        </w:rPr>
      </w:pP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shd w:val="clear" w:color="auto" w:fill="FFFFFF"/>
        </w:rPr>
      </w:pP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shd w:val="clear" w:color="auto" w:fill="FFFFFF"/>
        </w:rPr>
      </w:pP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shd w:val="clear" w:color="auto" w:fill="FFFFFF"/>
        </w:rPr>
        <w:t>    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ในการเขียนโปรแกรมภาษา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shd w:val="clear" w:color="auto" w:fill="FFFFFF"/>
        </w:rPr>
        <w:t xml:space="preserve">PHP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เพื่อแสดงผลออกทางเว็บบราวเซอร์นั้น เราสามารถใช้คำสั่งได้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shd w:val="clear" w:color="auto" w:fill="FFFFFF"/>
        </w:rPr>
        <w:t xml:space="preserve">3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shd w:val="clear" w:color="auto" w:fill="FFFFFF"/>
          <w:cs/>
        </w:rPr>
        <w:t>คำสั่งมีดังนี้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shd w:val="clear" w:color="auto" w:fill="FFFFFF"/>
        </w:rPr>
        <w:br/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1. echo</w: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2. print</w: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3. </w:t>
      </w:r>
      <w:proofErr w:type="spellStart"/>
      <w:r w:rsidRPr="00481A3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printf</w:t>
      </w:r>
      <w:proofErr w:type="spellEnd"/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1905000" cy="1744345"/>
            <wp:effectExtent l="0" t="0" r="0" b="8255"/>
            <wp:docPr id="9" name="รูปภาพ 9" descr="https://sites.google.com/a/chaiwit.ac.th/php/_/rsrc/1479971952354/unit3/bi-khwam-ru-thi-7-kar-saedng-phl-bn-web-brawsexr/php%E0%B8%88%E0%B8%88%E0%B8%88.jpg?height=183&amp;widt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tes.google.com/a/chaiwit.ac.th/php/_/rsrc/1479971952354/unit3/bi-khwam-ru-thi-7-kar-saedng-phl-bn-web-brawsexr/php%E0%B8%88%E0%B8%88%E0%B8%88.jpg?height=183&amp;width=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pict>
          <v:rect id="_x0000_i1027" style="width:0;height:1.5pt" o:hralign="center" o:hrstd="t" o:hr="t" fillcolor="#a0a0a0" stroked="f"/>
        </w:pic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noProof/>
          <w:color w:val="000000"/>
          <w:sz w:val="32"/>
          <w:szCs w:val="32"/>
        </w:rPr>
        <w:drawing>
          <wp:inline distT="0" distB="0" distL="0" distR="0">
            <wp:extent cx="1633855" cy="702945"/>
            <wp:effectExtent l="0" t="0" r="4445" b="1905"/>
            <wp:docPr id="8" name="รูปภาพ 8" descr="https://sites.google.com/a/chaiwit.ac.th/php/_/rsrc/1479971233681/unit3/bi-khwam-ru-thi-7-kar-saedng-phl-bn-web-brawsexr/2016-11-24_13-26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ites.google.com/a/chaiwit.ac.th/php/_/rsrc/1479971233681/unit3/bi-khwam-ru-thi-7-kar-saedng-phl-bn-web-brawsexr/2016-11-24_13-26-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br/>
        <w:t>    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เป็นคำสั่งที่สามารถแสดงผลข้อมูลได้หลาย ๆ ประเภท เช่น</w: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6459855" cy="3903345"/>
            <wp:effectExtent l="0" t="0" r="0" b="1905"/>
            <wp:docPr id="7" name="รูปภาพ 7" descr="https://sites.google.com/a/chaiwit.ac.th/php/_/rsrc/1479971240258/unit3/bi-khwam-ru-thi-7-kar-saedng-phl-bn-web-brawsexr/2016-11-24_13-28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ites.google.com/a/chaiwit.ac.th/php/_/rsrc/1479971240258/unit3/bi-khwam-ru-thi-7-kar-saedng-phl-bn-web-brawsexr/2016-11-24_13-28-5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855" cy="390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noProof/>
          <w:color w:val="000000"/>
          <w:sz w:val="32"/>
          <w:szCs w:val="32"/>
        </w:rPr>
        <w:drawing>
          <wp:inline distT="0" distB="0" distL="0" distR="0">
            <wp:extent cx="1625600" cy="744855"/>
            <wp:effectExtent l="0" t="0" r="0" b="0"/>
            <wp:docPr id="6" name="รูปภาพ 6" descr="https://sites.google.com/a/chaiwit.ac.th/php/_/rsrc/1479971247722/unit3/bi-khwam-ru-thi-7-kar-saedng-phl-bn-web-brawsexr/2016-11-24_13-29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ites.google.com/a/chaiwit.ac.th/php/_/rsrc/1479971247722/unit3/bi-khwam-ru-thi-7-kar-saedng-phl-bn-web-brawsexr/2016-11-24_13-29-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    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เป็นคำสั่งที่สามารถแสดงผลข้อมูลเช่นเดียวกันกับคำสั่ง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echo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แต่คำสั่ง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print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จะไม่สามารถแสดงผลข้อมูลแบบหลาย ๆ นิพจน์ หรือหลาย ๆ ค่าตัวแปร โดยการใช้ เครื่องหมาย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comma ( , )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คั่น แบบคำสั่ง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echo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ได้</w: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6451600" cy="3894455"/>
            <wp:effectExtent l="0" t="0" r="6350" b="0"/>
            <wp:docPr id="5" name="รูปภาพ 5" descr="https://sites.google.com/a/chaiwit.ac.th/php/_/rsrc/1479971253991/unit3/bi-khwam-ru-thi-7-kar-saedng-phl-bn-web-brawsexr/2016-11-24_13-31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ites.google.com/a/chaiwit.ac.th/php/_/rsrc/1479971253991/unit3/bi-khwam-ru-thi-7-kar-saedng-phl-bn-web-brawsexr/2016-11-24_13-31-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389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bookmarkStart w:id="0" w:name="_GoBack"/>
      <w:bookmarkEnd w:id="0"/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noProof/>
          <w:color w:val="551A8B"/>
          <w:sz w:val="32"/>
          <w:szCs w:val="32"/>
        </w:rPr>
        <w:drawing>
          <wp:inline distT="0" distB="0" distL="0" distR="0">
            <wp:extent cx="1811655" cy="736600"/>
            <wp:effectExtent l="0" t="0" r="0" b="6350"/>
            <wp:docPr id="4" name="รูปภาพ 4" descr="https://sites.google.com/a/chaiwit.ac.th/php/_/rsrc/1479971271326/unit3/bi-khwam-ru-thi-7-kar-saedng-phl-bn-web-brawsexr/2016-11-24_13-32-1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ites.google.com/a/chaiwit.ac.th/php/_/rsrc/1479971271326/unit3/bi-khwam-ru-thi-7-kar-saedng-phl-bn-web-brawsexr/2016-11-24_13-32-1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br/>
        <w:t>        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เป็นคำสั่งที่มีลักษณะการใช้เหมือนกับคำสั่ง </w:t>
      </w:r>
      <w:proofErr w:type="spellStart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printf</w:t>
      </w:r>
      <w:proofErr w:type="spellEnd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ในภาษา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C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ซึ่งจะสามารถจัดรูปแบบ (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Format)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ของข้อความที่เราจะทำการแสดงผลออกทางเว็บบราวเซอร์ได้</w: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6459855" cy="4208145"/>
            <wp:effectExtent l="0" t="0" r="0" b="1905"/>
            <wp:docPr id="3" name="รูปภาพ 3" descr="https://sites.google.com/a/chaiwit.ac.th/php/_/rsrc/1479971278020/unit3/bi-khwam-ru-thi-7-kar-saedng-phl-bn-web-brawsexr/2016-11-24_13-33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ites.google.com/a/chaiwit.ac.th/php/_/rsrc/1479971278020/unit3/bi-khwam-ru-thi-7-kar-saedng-phl-bn-web-brawsexr/2016-11-24_13-33-1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855" cy="420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pict>
          <v:rect id="_x0000_i1034" style="width:0;height:1.5pt" o:hralign="center" o:hrstd="t" o:hr="t" fillcolor="#a0a0a0" stroked="f"/>
        </w:pict>
      </w:r>
    </w:p>
    <w:p w:rsidR="00481A3F" w:rsidRPr="00481A3F" w:rsidRDefault="00481A3F" w:rsidP="00481A3F">
      <w:pPr>
        <w:shd w:val="clear" w:color="auto" w:fill="FFFFFF"/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6155055" cy="2218055"/>
            <wp:effectExtent l="0" t="0" r="0" b="0"/>
            <wp:docPr id="2" name="รูปภาพ 2" descr="https://sites.google.com/a/chaiwit.ac.th/php/_/rsrc/1479971261692/unit3/bi-khwam-ru-thi-7-kar-saedng-phl-bn-web-brawsexr/2016-11-24_13-31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ites.google.com/a/chaiwit.ac.th/php/_/rsrc/1479971261692/unit3/bi-khwam-ru-thi-7-kar-saedng-phl-bn-web-brawsexr/2016-11-24_13-31-3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1A3F">
        <w:rPr>
          <w:rFonts w:ascii="TH Sarabun New" w:eastAsia="Times New Roman" w:hAnsi="TH Sarabun New" w:cs="TH Sarabun New"/>
          <w:noProof/>
          <w:color w:val="551A8B"/>
          <w:sz w:val="32"/>
          <w:szCs w:val="32"/>
        </w:rPr>
        <w:drawing>
          <wp:inline distT="0" distB="0" distL="0" distR="0">
            <wp:extent cx="5986145" cy="2125345"/>
            <wp:effectExtent l="0" t="0" r="0" b="8255"/>
            <wp:docPr id="1" name="รูปภาพ 1" descr="https://sites.google.com/a/chaiwit.ac.th/php/_/rsrc/1479971286058/unit3/bi-khwam-ru-thi-7-kar-saedng-phl-bn-web-brawsexr/2016-11-24_13-33-57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ites.google.com/a/chaiwit.ac.th/php/_/rsrc/1479971286058/unit3/bi-khwam-ru-thi-7-kar-saedng-phl-bn-web-brawsexr/2016-11-24_13-33-57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b/>
          <w:bCs/>
          <w:color w:val="0000FF"/>
          <w:sz w:val="32"/>
          <w:szCs w:val="32"/>
          <w:cs/>
        </w:rPr>
        <w:t>ตัวแปร</w:t>
      </w:r>
      <w:r w:rsidRPr="00481A3F">
        <w:rPr>
          <w:rFonts w:ascii="TH Sarabun New" w:eastAsia="Times New Roman" w:hAnsi="TH Sarabun New" w:cs="TH Sarabun New"/>
          <w:b/>
          <w:bCs/>
          <w:color w:val="0000FF"/>
          <w:sz w:val="32"/>
          <w:szCs w:val="32"/>
        </w:rPr>
        <w:t> 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คือ สิ่งที่กำหนดขึ้นมาเพื่อใช้ในการเก็บค่าข้อมูล</w:t>
      </w:r>
      <w:proofErr w:type="spellStart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ต่างๆ</w:t>
      </w:r>
      <w:proofErr w:type="spellEnd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  ไม่ว่าจะเป็นตัวอักษร ข้อความ หรือตัวเลข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    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ในการเขียนโปรแกรมนักเรียนต้องศึกษาตัวแปรชนิด</w:t>
      </w:r>
      <w:proofErr w:type="spellStart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ต่างๆ</w:t>
      </w:r>
      <w:proofErr w:type="spellEnd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ก่อนเพื่อนำมาเขียนร่วมกับคำสั่ง</w:t>
      </w:r>
      <w:proofErr w:type="spellStart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ต่างๆ</w:t>
      </w:r>
      <w:proofErr w:type="spellEnd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 ของภาษา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PHP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เพื่อประมวลผลข้อมูล โดยข้อมูลนั้นสามารถเปลี่ยนแปลงได้ในระหว่างที่ประมวลผล</w: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ชนิดของข้อมูล (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Data Type)</w: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    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ข้อมูลโดยทั่วไปที่ถูกจัดเก็บจะมีความหลากหลายและแตกต่างกัน จึงมีการจัดกลุ่มของข้อมูลที่นำมาจัดเก็บ โดยแบ่งออกเป็นกลุ่มได้ดังนี้</w:t>
      </w:r>
    </w:p>
    <w:p w:rsidR="00481A3F" w:rsidRPr="00481A3F" w:rsidRDefault="00481A3F" w:rsidP="00481A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Integer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ข้อมูลที่เป็นตัวเลขจำนวนเต็ม เช่น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10, 28, -8</w:t>
      </w:r>
    </w:p>
    <w:p w:rsidR="00481A3F" w:rsidRPr="00481A3F" w:rsidRDefault="00481A3F" w:rsidP="00481A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Double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ข้อมูลที่เป็นตัวเลขทศนิยม เช่น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2.22, 3.15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หรือเรียกอีกอย่างว่า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Float</w:t>
      </w:r>
    </w:p>
    <w:p w:rsidR="00481A3F" w:rsidRPr="00481A3F" w:rsidRDefault="00481A3F" w:rsidP="00481A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String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ข้อมูลที่เป็นกลุ่มตัวอักษรหรือข้อความ โดยจะต้องอยู่ในเครื่องหมาย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:rsidR="00481A3F" w:rsidRPr="00481A3F" w:rsidRDefault="00481A3F" w:rsidP="00481A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double quote </w:t>
      </w:r>
      <w:proofErr w:type="gramStart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(“ ”</w:t>
      </w:r>
      <w:proofErr w:type="gramEnd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)  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เช่น  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“BIT”</w:t>
      </w:r>
    </w:p>
    <w:p w:rsidR="00481A3F" w:rsidRPr="00481A3F" w:rsidRDefault="00481A3F" w:rsidP="00481A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Boolean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เป็นข้อมูลชนิดตรรกศาสตร์ โดยจะเก็บค่าจริง หรือเท็จเท่านั้น</w: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b/>
          <w:bCs/>
          <w:color w:val="0000FF"/>
          <w:sz w:val="32"/>
          <w:szCs w:val="32"/>
          <w:cs/>
        </w:rPr>
        <w:t>การตั้งชื่อตัวแปร</w: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• 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ชื่อตัวแปรต้องมีเครื่องหมาย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$ (Dollar Sign)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นำหน้าเสมอ</w: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•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ชื่อตัวแปรสามารถตั้งได้ทั้งภาษาไทย และภาษาอังกฤษ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a-z (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ควรตั้งเป็นภาษาอังกฤษ</w:t>
      </w:r>
      <w:proofErr w:type="gramStart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)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,</w:t>
      </w:r>
      <w:proofErr w:type="gramEnd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ตัวเลข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0-9,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และสัญลักษณ์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_ (Underscore)</w: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•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ชื่อตัวแปรห้ามขึ้นต้นด้วยตัวเลข</w: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lastRenderedPageBreak/>
        <w:t xml:space="preserve">•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ชื่อตัวแปรห้ามมีช่องว่างหรือเว้นวรรคภายในชื่อตัวแปรและห้ามมีเครื่องหมายทางคณิตศาสตร์</w: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•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ชื่อตัวแปรตัวอักษรพิมพ์เล็กกับตัวอักษรพิมพ์ใหญ่ถือเป็นตัวแปรคนละตัวกัน</w: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ตัวอย่างเช่น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$name, $code, $price, $number</w: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b/>
          <w:bCs/>
          <w:color w:val="0000FF"/>
          <w:sz w:val="32"/>
          <w:szCs w:val="32"/>
          <w:cs/>
        </w:rPr>
        <w:t>การประกาศและกำหนดค่าให้กับตัวแปร</w:t>
      </w:r>
    </w:p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tbl>
      <w:tblPr>
        <w:tblW w:w="0" w:type="auto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2"/>
      </w:tblGrid>
      <w:tr w:rsidR="00481A3F" w:rsidRPr="00481A3F" w:rsidTr="00481A3F">
        <w:trPr>
          <w:trHeight w:val="522"/>
        </w:trPr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A3F" w:rsidRPr="00481A3F" w:rsidRDefault="00481A3F" w:rsidP="00481A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81A3F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$</w:t>
            </w:r>
            <w:r w:rsidRPr="00481A3F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ชื่อตัวแปร = ค่าของตัวแปร</w:t>
            </w:r>
            <w:r w:rsidRPr="00481A3F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;</w:t>
            </w:r>
          </w:p>
        </w:tc>
      </w:tr>
    </w:tbl>
    <w:p w:rsidR="00481A3F" w:rsidRPr="00481A3F" w:rsidRDefault="00481A3F" w:rsidP="00481A3F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color w:val="0000FF"/>
          <w:sz w:val="32"/>
          <w:szCs w:val="32"/>
        </w:rPr>
      </w:pP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ตัวอย่าง</w:t>
      </w: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$name = “</w:t>
      </w:r>
      <w:proofErr w:type="spellStart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witoon</w:t>
      </w:r>
      <w:proofErr w:type="spellEnd"/>
      <w:proofErr w:type="gramStart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”;  /</w:t>
      </w:r>
      <w:proofErr w:type="gramEnd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/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เก็บข้อมูลแบบตัวอักษร</w:t>
      </w: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$</w:t>
      </w:r>
      <w:proofErr w:type="spellStart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num</w:t>
      </w:r>
      <w:proofErr w:type="spellEnd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=</w:t>
      </w:r>
      <w:proofErr w:type="gramStart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20;  /</w:t>
      </w:r>
      <w:proofErr w:type="gramEnd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/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เก็บข้อมูลแบบตัวเลข</w:t>
      </w: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$total=11.5; //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เก็บข้อมูลแบบตัวเลขทศนิยม</w:t>
      </w: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การแสดงผลค่าที่เก็บไว้ในตัวแปร</w:t>
      </w: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PHP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มีคำสั่งที่ใช้แสดงผลอยู่หลายคำสั่ง แต่นิยมใช้กันก็คือ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echo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เช่น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echo “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สวัสดีครับ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”;</w:t>
      </w: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$name = “</w:t>
      </w:r>
      <w:proofErr w:type="spellStart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witoon</w:t>
      </w:r>
      <w:proofErr w:type="spellEnd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”;</w:t>
      </w: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echo “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สวัสดีครับ </w:t>
      </w:r>
      <w:proofErr w:type="gramStart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คุณ  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$</w:t>
      </w:r>
      <w:proofErr w:type="gramEnd"/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name”;</w:t>
      </w: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การเชื่อมคำสั่งแสดงผลให้ใช้จุด(.) เชื่อมต่อข้อความ หรือใช้เครื่องหมาย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comma(,)</w:t>
      </w: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echo “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สวัสดีครับ คุณ </w:t>
      </w:r>
      <w:r w:rsidRPr="00481A3F">
        <w:rPr>
          <w:rFonts w:ascii="TH Sarabun New" w:eastAsia="Times New Roman" w:hAnsi="TH Sarabun New" w:cs="TH Sarabun New"/>
          <w:color w:val="000000"/>
          <w:sz w:val="32"/>
          <w:szCs w:val="32"/>
        </w:rPr>
        <w:t>“. $name;</w:t>
      </w: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ตัวอย่าง</w:t>
      </w: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noProof/>
          <w:color w:val="551A8B"/>
          <w:sz w:val="32"/>
          <w:szCs w:val="32"/>
        </w:rPr>
        <w:drawing>
          <wp:inline distT="0" distB="0" distL="0" distR="0">
            <wp:extent cx="3962400" cy="2192655"/>
            <wp:effectExtent l="0" t="0" r="0" b="0"/>
            <wp:docPr id="12" name="รูปภาพ 12" descr="https://sites.google.com/a/chaiwit.ac.th/php/_/rsrc/1482486137367/unit4/bi-khwam-ru-thi-8-tawpaer-laea-chnid-khxng-khx-m/2016-12-23_16-06-2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ites.google.com/a/chaiwit.ac.th/php/_/rsrc/1482486137367/unit4/bi-khwam-ru-thi-8-tawpaer-laea-chnid-khxng-khx-m/2016-12-23_16-06-2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3F" w:rsidRPr="00481A3F" w:rsidRDefault="00481A3F" w:rsidP="00481A3F">
      <w:pPr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481A3F" w:rsidRPr="00481A3F" w:rsidRDefault="00481A3F" w:rsidP="00481A3F">
      <w:pPr>
        <w:spacing w:after="0" w:line="240" w:lineRule="auto"/>
        <w:jc w:val="center"/>
        <w:rPr>
          <w:rFonts w:ascii="TH Sarabun New" w:eastAsia="Times New Roman" w:hAnsi="TH Sarabun New" w:cs="TH Sarabun New"/>
          <w:color w:val="FF0000"/>
          <w:sz w:val="32"/>
          <w:szCs w:val="32"/>
        </w:rPr>
      </w:pPr>
      <w:r w:rsidRPr="00481A3F">
        <w:rPr>
          <w:rFonts w:ascii="TH Sarabun New" w:eastAsia="Times New Roman" w:hAnsi="TH Sarabun New" w:cs="TH Sarabun New"/>
          <w:noProof/>
          <w:color w:val="551A8B"/>
          <w:sz w:val="32"/>
          <w:szCs w:val="32"/>
        </w:rPr>
        <w:lastRenderedPageBreak/>
        <w:drawing>
          <wp:inline distT="0" distB="0" distL="0" distR="0">
            <wp:extent cx="6223000" cy="1955800"/>
            <wp:effectExtent l="0" t="0" r="6350" b="6350"/>
            <wp:docPr id="11" name="รูปภาพ 11" descr="https://sites.google.com/a/chaiwit.ac.th/php/_/rsrc/1482486154024/unit4/bi-khwam-ru-thi-8-tawpaer-laea-chnid-khxng-khx-m/2016-12-23_16-30-5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ites.google.com/a/chaiwit.ac.th/php/_/rsrc/1482486154024/unit4/bi-khwam-ru-thi-8-tawpaer-laea-chnid-khxng-khx-m/2016-12-23_16-30-5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3F" w:rsidRPr="00481A3F" w:rsidRDefault="00481A3F" w:rsidP="00481A3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sectPr w:rsidR="00481A3F" w:rsidRPr="00481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3E3D"/>
    <w:multiLevelType w:val="multilevel"/>
    <w:tmpl w:val="B3762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C38C3"/>
    <w:multiLevelType w:val="multilevel"/>
    <w:tmpl w:val="B624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F7"/>
    <w:rsid w:val="00167328"/>
    <w:rsid w:val="00481A3F"/>
    <w:rsid w:val="004A2AF7"/>
    <w:rsid w:val="00522EEC"/>
    <w:rsid w:val="00534A74"/>
    <w:rsid w:val="00DF3B21"/>
    <w:rsid w:val="00E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E38A"/>
  <w15:docId w15:val="{DCD7B8A1-A672-49DC-A56E-7F31FB33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A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A2AF7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DF3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60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240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936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207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321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242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6564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2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316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8868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977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772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137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235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8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585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hyperlink" Target="https://sites.google.com/a/chaiwit.ac.th/php/unit4/bi-khwam-ru-thi-8-tawpaer-laea-chnid-khxng-khx-m/2016-12-23_16-06-20.jpg?attredirects=0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ites.google.com/a/chaiwit.ac.th/php/unit3/bi-khwam-ru-thi-7-kar-saedng-phl-bn-web-brawsexr/2016-11-24_13-32-16.jpg?attredirects=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ites.google.com/a/chaiwit.ac.th/php/unit3/bi-khwam-ru-thi-7-kar-saedng-phl-bn-web-brawsexr/2016-11-24_13-33-57.jpg?attredirects=0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sites.google.com/a/chaiwit.ac.th/php/unit4/bi-khwam-ru-thi-8-tawpaer-laea-chnid-khxng-khx-m/2016-12-23_16-30-53.jpg?attredirects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2020-06-09T01:53:00Z</dcterms:created>
  <dcterms:modified xsi:type="dcterms:W3CDTF">2020-06-09T02:10:00Z</dcterms:modified>
</cp:coreProperties>
</file>